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432FA9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432FA9">
        <w:rPr>
          <w:b/>
          <w:sz w:val="28"/>
          <w:szCs w:val="28"/>
        </w:rPr>
        <w:t xml:space="preserve">Pracovní list </w:t>
      </w:r>
      <w:r w:rsidR="00432FA9" w:rsidRPr="00432FA9">
        <w:rPr>
          <w:b/>
          <w:sz w:val="28"/>
          <w:szCs w:val="28"/>
        </w:rPr>
        <w:t>3</w:t>
      </w:r>
      <w:r w:rsidRPr="00432FA9">
        <w:rPr>
          <w:b/>
          <w:sz w:val="28"/>
          <w:szCs w:val="28"/>
        </w:rPr>
        <w:t xml:space="preserve"> </w:t>
      </w:r>
      <w:r w:rsidR="003B04D4" w:rsidRPr="00432FA9">
        <w:rPr>
          <w:b/>
          <w:sz w:val="28"/>
          <w:szCs w:val="28"/>
        </w:rPr>
        <w:t xml:space="preserve">– </w:t>
      </w:r>
      <w:r w:rsidR="00432FA9" w:rsidRPr="00432FA9">
        <w:rPr>
          <w:b/>
          <w:sz w:val="28"/>
          <w:szCs w:val="28"/>
        </w:rPr>
        <w:t xml:space="preserve">formulář - </w:t>
      </w:r>
      <w:r w:rsidR="00243C38" w:rsidRPr="00432FA9">
        <w:rPr>
          <w:b/>
          <w:sz w:val="28"/>
          <w:szCs w:val="28"/>
        </w:rPr>
        <w:t>Převody mezi barvovými profily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4A4ED1" w:rsidRDefault="004A4ED1" w:rsidP="00B83A56">
      <w:pPr>
        <w:pStyle w:val="Odstavecseseznamem"/>
        <w:numPr>
          <w:ilvl w:val="0"/>
          <w:numId w:val="8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Obecný popis pojmu záměr reprodukce</w:t>
      </w:r>
    </w:p>
    <w:tbl>
      <w:tblPr>
        <w:tblStyle w:val="Mkatabulky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4A4ED1" w:rsidRPr="00ED5BB7" w:rsidTr="00FC298B">
        <w:trPr>
          <w:trHeight w:val="6285"/>
        </w:trPr>
        <w:tc>
          <w:tcPr>
            <w:tcW w:w="9343" w:type="dxa"/>
          </w:tcPr>
          <w:p w:rsidR="00104CFC" w:rsidRPr="00104CFC" w:rsidRDefault="00104CFC" w:rsidP="000F394B">
            <w:pPr>
              <w:pStyle w:val="Odstavecseseznamem"/>
              <w:rPr>
                <w:rFonts w:cs="Arial"/>
                <w:sz w:val="24"/>
                <w:szCs w:val="24"/>
              </w:rPr>
            </w:pPr>
          </w:p>
        </w:tc>
      </w:tr>
    </w:tbl>
    <w:p w:rsidR="004A4ED1" w:rsidRPr="004A4ED1" w:rsidRDefault="004A4ED1" w:rsidP="004A4ED1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4A4ED1" w:rsidRDefault="00B365F9" w:rsidP="00B83A56">
      <w:pPr>
        <w:pStyle w:val="Odstavecseseznamem"/>
        <w:numPr>
          <w:ilvl w:val="0"/>
          <w:numId w:val="8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4A4ED1">
        <w:rPr>
          <w:rFonts w:ascii="Calibri" w:eastAsia="Times New Roman" w:hAnsi="Calibri" w:cs="Calibri"/>
          <w:b/>
          <w:sz w:val="24"/>
          <w:szCs w:val="24"/>
          <w:lang w:eastAsia="cs-CZ"/>
        </w:rPr>
        <w:t>Definice metod z</w:t>
      </w:r>
      <w:r w:rsidR="00B83A56" w:rsidRPr="004A4ED1">
        <w:rPr>
          <w:rFonts w:ascii="Calibri" w:eastAsia="Times New Roman" w:hAnsi="Calibri" w:cs="Calibri"/>
          <w:b/>
          <w:sz w:val="24"/>
          <w:szCs w:val="24"/>
          <w:lang w:eastAsia="cs-CZ"/>
        </w:rPr>
        <w:t>áměr</w:t>
      </w:r>
      <w:r w:rsidRPr="004A4ED1">
        <w:rPr>
          <w:rFonts w:ascii="Calibri" w:eastAsia="Times New Roman" w:hAnsi="Calibri" w:cs="Calibri"/>
          <w:b/>
          <w:sz w:val="24"/>
          <w:szCs w:val="24"/>
          <w:lang w:eastAsia="cs-CZ"/>
        </w:rPr>
        <w:t>u</w:t>
      </w:r>
      <w:r w:rsidR="00B83A56" w:rsidRPr="004A4ED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reprodukce</w:t>
      </w:r>
    </w:p>
    <w:tbl>
      <w:tblPr>
        <w:tblStyle w:val="Mkatabulky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360A4A" w:rsidTr="00E22CE9">
        <w:trPr>
          <w:trHeight w:val="321"/>
        </w:trPr>
        <w:tc>
          <w:tcPr>
            <w:tcW w:w="9343" w:type="dxa"/>
          </w:tcPr>
          <w:p w:rsidR="00360A4A" w:rsidRPr="00B83A56" w:rsidRDefault="00B83A56" w:rsidP="00B83A56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Sytostní metoda</w:t>
            </w:r>
          </w:p>
        </w:tc>
      </w:tr>
      <w:tr w:rsidR="00360A4A" w:rsidTr="00E22CE9">
        <w:trPr>
          <w:trHeight w:val="2116"/>
        </w:trPr>
        <w:tc>
          <w:tcPr>
            <w:tcW w:w="9343" w:type="dxa"/>
          </w:tcPr>
          <w:p w:rsidR="007018F9" w:rsidRPr="00E22CE9" w:rsidRDefault="007018F9" w:rsidP="000F394B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360A4A" w:rsidTr="00E22CE9">
        <w:trPr>
          <w:trHeight w:val="321"/>
        </w:trPr>
        <w:tc>
          <w:tcPr>
            <w:tcW w:w="9343" w:type="dxa"/>
          </w:tcPr>
          <w:p w:rsidR="00360A4A" w:rsidRPr="007018F9" w:rsidRDefault="007018F9" w:rsidP="007018F9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Perceptuální metoda</w:t>
            </w:r>
          </w:p>
        </w:tc>
      </w:tr>
      <w:tr w:rsidR="00360A4A" w:rsidTr="00E22CE9">
        <w:trPr>
          <w:trHeight w:val="2116"/>
        </w:trPr>
        <w:tc>
          <w:tcPr>
            <w:tcW w:w="9343" w:type="dxa"/>
          </w:tcPr>
          <w:p w:rsidR="00B83A56" w:rsidRPr="00AD2314" w:rsidRDefault="00B83A56" w:rsidP="000F394B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83A56" w:rsidRPr="00AD2314" w:rsidTr="00E22CE9">
        <w:trPr>
          <w:trHeight w:val="321"/>
        </w:trPr>
        <w:tc>
          <w:tcPr>
            <w:tcW w:w="9343" w:type="dxa"/>
          </w:tcPr>
          <w:p w:rsidR="00B83A56" w:rsidRPr="00DA7AC9" w:rsidRDefault="00555514" w:rsidP="00DA7AC9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lastRenderedPageBreak/>
              <w:t>K</w:t>
            </w:r>
            <w:r w:rsidR="00DA7AC9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olorimetrická metoda</w:t>
            </w:r>
          </w:p>
        </w:tc>
      </w:tr>
      <w:tr w:rsidR="00E22CE9" w:rsidRPr="00AD2314" w:rsidTr="00E22CE9">
        <w:trPr>
          <w:trHeight w:val="321"/>
        </w:trPr>
        <w:tc>
          <w:tcPr>
            <w:tcW w:w="9343" w:type="dxa"/>
          </w:tcPr>
          <w:p w:rsidR="00E22CE9" w:rsidRDefault="00E22CE9" w:rsidP="00E22CE9">
            <w:pPr>
              <w:pStyle w:val="Odstavecseseznamem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E22CE9" w:rsidRPr="00AD2314" w:rsidTr="00E22CE9">
        <w:trPr>
          <w:trHeight w:val="321"/>
        </w:trPr>
        <w:tc>
          <w:tcPr>
            <w:tcW w:w="9343" w:type="dxa"/>
          </w:tcPr>
          <w:p w:rsidR="00E22CE9" w:rsidRPr="00E22CE9" w:rsidRDefault="00E22CE9" w:rsidP="00E22CE9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22CE9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Absolutní</w:t>
            </w:r>
          </w:p>
        </w:tc>
      </w:tr>
      <w:tr w:rsidR="00B83A56" w:rsidRPr="00AD2314" w:rsidTr="00E22CE9">
        <w:trPr>
          <w:trHeight w:val="2116"/>
        </w:trPr>
        <w:tc>
          <w:tcPr>
            <w:tcW w:w="9343" w:type="dxa"/>
          </w:tcPr>
          <w:p w:rsidR="00122D2D" w:rsidRPr="00E22CE9" w:rsidRDefault="00122D2D" w:rsidP="000F394B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22CE9" w:rsidRPr="00AD2314" w:rsidTr="00E22CE9">
        <w:trPr>
          <w:trHeight w:val="324"/>
        </w:trPr>
        <w:tc>
          <w:tcPr>
            <w:tcW w:w="9343" w:type="dxa"/>
          </w:tcPr>
          <w:p w:rsidR="00E22CE9" w:rsidRPr="00E22CE9" w:rsidRDefault="00E22CE9" w:rsidP="00E22CE9">
            <w:pPr>
              <w:pStyle w:val="Odstavecseseznamem"/>
              <w:numPr>
                <w:ilvl w:val="0"/>
                <w:numId w:val="7"/>
              </w:numPr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Relativní</w:t>
            </w:r>
          </w:p>
        </w:tc>
      </w:tr>
      <w:tr w:rsidR="00E22CE9" w:rsidRPr="00AD2314" w:rsidTr="00E22CE9">
        <w:trPr>
          <w:trHeight w:val="2976"/>
        </w:trPr>
        <w:tc>
          <w:tcPr>
            <w:tcW w:w="9343" w:type="dxa"/>
          </w:tcPr>
          <w:p w:rsidR="00E22CE9" w:rsidRDefault="00E22CE9" w:rsidP="000F394B">
            <w:pPr>
              <w:pStyle w:val="Odstavecseseznamem"/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</w:pPr>
          </w:p>
        </w:tc>
      </w:tr>
    </w:tbl>
    <w:p w:rsidR="005A7E45" w:rsidRDefault="005A7E45" w:rsidP="00122D2D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  <w:bookmarkStart w:id="0" w:name="_GoBack"/>
      <w:bookmarkEnd w:id="0"/>
    </w:p>
    <w:sectPr w:rsidR="005A7E45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08" w:rsidRDefault="00487C08" w:rsidP="00AE5686">
      <w:pPr>
        <w:spacing w:after="0" w:line="240" w:lineRule="auto"/>
      </w:pPr>
      <w:r>
        <w:separator/>
      </w:r>
    </w:p>
  </w:endnote>
  <w:endnote w:type="continuationSeparator" w:id="0">
    <w:p w:rsidR="00487C08" w:rsidRDefault="00487C0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5248E" w:rsidRDefault="00D5248E" w:rsidP="00D5248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2E1EE8D5" wp14:editId="72D70A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1349" wp14:editId="03249F8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48E" w:rsidRDefault="00D5248E" w:rsidP="00D5248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5248E" w:rsidRDefault="00D5248E" w:rsidP="00D5248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5248E" w:rsidRPr="007509AF" w:rsidRDefault="00D5248E" w:rsidP="00D5248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13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5248E" w:rsidRDefault="00D5248E" w:rsidP="00D5248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5248E" w:rsidRDefault="00D5248E" w:rsidP="00D5248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5248E" w:rsidRPr="007509AF" w:rsidRDefault="00D5248E" w:rsidP="00D5248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08" w:rsidRDefault="00487C08" w:rsidP="00AE5686">
      <w:pPr>
        <w:spacing w:after="0" w:line="240" w:lineRule="auto"/>
      </w:pPr>
      <w:r>
        <w:separator/>
      </w:r>
    </w:p>
  </w:footnote>
  <w:footnote w:type="continuationSeparator" w:id="0">
    <w:p w:rsidR="00487C08" w:rsidRDefault="00487C0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873"/>
    <w:multiLevelType w:val="hybridMultilevel"/>
    <w:tmpl w:val="27C65A90"/>
    <w:lvl w:ilvl="0" w:tplc="AF72399A">
      <w:start w:val="1"/>
      <w:numFmt w:val="upperLetter"/>
      <w:lvlText w:val="%1."/>
      <w:lvlJc w:val="left"/>
      <w:pPr>
        <w:ind w:left="1069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C74A9"/>
    <w:multiLevelType w:val="hybridMultilevel"/>
    <w:tmpl w:val="FB5A6C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682"/>
    <w:multiLevelType w:val="hybridMultilevel"/>
    <w:tmpl w:val="4D9A86C8"/>
    <w:lvl w:ilvl="0" w:tplc="035E84E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1832"/>
    <w:multiLevelType w:val="hybridMultilevel"/>
    <w:tmpl w:val="A46C4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1DF5"/>
    <w:multiLevelType w:val="hybridMultilevel"/>
    <w:tmpl w:val="15D02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E2F"/>
    <w:multiLevelType w:val="hybridMultilevel"/>
    <w:tmpl w:val="75D83E90"/>
    <w:lvl w:ilvl="0" w:tplc="E4AE887C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64CF"/>
    <w:multiLevelType w:val="hybridMultilevel"/>
    <w:tmpl w:val="03FE6FE8"/>
    <w:lvl w:ilvl="0" w:tplc="7AFA700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D47BD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1375"/>
    <w:rsid w:val="00044F68"/>
    <w:rsid w:val="00050AC4"/>
    <w:rsid w:val="00055411"/>
    <w:rsid w:val="0007443C"/>
    <w:rsid w:val="000A47E9"/>
    <w:rsid w:val="000C4467"/>
    <w:rsid w:val="000D30BF"/>
    <w:rsid w:val="000E5E5C"/>
    <w:rsid w:val="000E68A1"/>
    <w:rsid w:val="000F394B"/>
    <w:rsid w:val="00103D59"/>
    <w:rsid w:val="00104CFC"/>
    <w:rsid w:val="00122D2D"/>
    <w:rsid w:val="001325E5"/>
    <w:rsid w:val="001569AB"/>
    <w:rsid w:val="00180BD3"/>
    <w:rsid w:val="001911BD"/>
    <w:rsid w:val="001A1418"/>
    <w:rsid w:val="001A7123"/>
    <w:rsid w:val="001B4F76"/>
    <w:rsid w:val="001B6BC9"/>
    <w:rsid w:val="001D4A23"/>
    <w:rsid w:val="001D4E43"/>
    <w:rsid w:val="001D598F"/>
    <w:rsid w:val="001E659D"/>
    <w:rsid w:val="0022381E"/>
    <w:rsid w:val="00243C38"/>
    <w:rsid w:val="002538DA"/>
    <w:rsid w:val="00254A9C"/>
    <w:rsid w:val="002D0E6D"/>
    <w:rsid w:val="00300272"/>
    <w:rsid w:val="00324923"/>
    <w:rsid w:val="00331C8A"/>
    <w:rsid w:val="00336FD6"/>
    <w:rsid w:val="00340303"/>
    <w:rsid w:val="00345979"/>
    <w:rsid w:val="00360A4A"/>
    <w:rsid w:val="00373E53"/>
    <w:rsid w:val="003A7278"/>
    <w:rsid w:val="003B04D4"/>
    <w:rsid w:val="003B21D3"/>
    <w:rsid w:val="003C7374"/>
    <w:rsid w:val="003D7A07"/>
    <w:rsid w:val="003F0477"/>
    <w:rsid w:val="004050AD"/>
    <w:rsid w:val="00432FA9"/>
    <w:rsid w:val="00454467"/>
    <w:rsid w:val="00454ECE"/>
    <w:rsid w:val="0046027C"/>
    <w:rsid w:val="0048182C"/>
    <w:rsid w:val="00487C08"/>
    <w:rsid w:val="004A4ED1"/>
    <w:rsid w:val="004B433E"/>
    <w:rsid w:val="004C134C"/>
    <w:rsid w:val="004D228E"/>
    <w:rsid w:val="004D3F13"/>
    <w:rsid w:val="004E4FC3"/>
    <w:rsid w:val="005216BF"/>
    <w:rsid w:val="00555514"/>
    <w:rsid w:val="005A7E45"/>
    <w:rsid w:val="005B457B"/>
    <w:rsid w:val="005B5F18"/>
    <w:rsid w:val="005D5A8D"/>
    <w:rsid w:val="005E6086"/>
    <w:rsid w:val="00617487"/>
    <w:rsid w:val="0065096A"/>
    <w:rsid w:val="006513D7"/>
    <w:rsid w:val="0066068B"/>
    <w:rsid w:val="006617B5"/>
    <w:rsid w:val="0066480A"/>
    <w:rsid w:val="006D28E8"/>
    <w:rsid w:val="007018F9"/>
    <w:rsid w:val="007234FD"/>
    <w:rsid w:val="007409FD"/>
    <w:rsid w:val="00747639"/>
    <w:rsid w:val="0075150D"/>
    <w:rsid w:val="00764251"/>
    <w:rsid w:val="007673D4"/>
    <w:rsid w:val="00782707"/>
    <w:rsid w:val="00784B78"/>
    <w:rsid w:val="007A2A19"/>
    <w:rsid w:val="00807F78"/>
    <w:rsid w:val="00823EE4"/>
    <w:rsid w:val="00851090"/>
    <w:rsid w:val="0086418E"/>
    <w:rsid w:val="00873B63"/>
    <w:rsid w:val="00876EF2"/>
    <w:rsid w:val="008B1662"/>
    <w:rsid w:val="008C1BE8"/>
    <w:rsid w:val="008D70D6"/>
    <w:rsid w:val="00904843"/>
    <w:rsid w:val="00912E4D"/>
    <w:rsid w:val="009310A3"/>
    <w:rsid w:val="00943DEB"/>
    <w:rsid w:val="009616F3"/>
    <w:rsid w:val="00992CF8"/>
    <w:rsid w:val="009D3DF8"/>
    <w:rsid w:val="009D785B"/>
    <w:rsid w:val="009F6A78"/>
    <w:rsid w:val="00A22E58"/>
    <w:rsid w:val="00A31DE4"/>
    <w:rsid w:val="00A6778A"/>
    <w:rsid w:val="00A75DD1"/>
    <w:rsid w:val="00AB351E"/>
    <w:rsid w:val="00AB6620"/>
    <w:rsid w:val="00AB7C22"/>
    <w:rsid w:val="00AD2314"/>
    <w:rsid w:val="00AE2CFD"/>
    <w:rsid w:val="00AE5686"/>
    <w:rsid w:val="00AF5570"/>
    <w:rsid w:val="00B3027C"/>
    <w:rsid w:val="00B365F5"/>
    <w:rsid w:val="00B365F9"/>
    <w:rsid w:val="00B83A56"/>
    <w:rsid w:val="00BC7CDB"/>
    <w:rsid w:val="00BE3B42"/>
    <w:rsid w:val="00BF1247"/>
    <w:rsid w:val="00BF1DA0"/>
    <w:rsid w:val="00C0066A"/>
    <w:rsid w:val="00C07C82"/>
    <w:rsid w:val="00C100CD"/>
    <w:rsid w:val="00C1054B"/>
    <w:rsid w:val="00C34B16"/>
    <w:rsid w:val="00C564C0"/>
    <w:rsid w:val="00CC69FD"/>
    <w:rsid w:val="00CD39D3"/>
    <w:rsid w:val="00D01BFE"/>
    <w:rsid w:val="00D5248E"/>
    <w:rsid w:val="00D95E96"/>
    <w:rsid w:val="00DA7AC9"/>
    <w:rsid w:val="00DB013C"/>
    <w:rsid w:val="00DB1E0A"/>
    <w:rsid w:val="00DC5D00"/>
    <w:rsid w:val="00DC6CF6"/>
    <w:rsid w:val="00DE51B4"/>
    <w:rsid w:val="00DE5291"/>
    <w:rsid w:val="00DF6E4D"/>
    <w:rsid w:val="00E22CE9"/>
    <w:rsid w:val="00E378EB"/>
    <w:rsid w:val="00E401E1"/>
    <w:rsid w:val="00E418B6"/>
    <w:rsid w:val="00E83D7A"/>
    <w:rsid w:val="00EA1069"/>
    <w:rsid w:val="00ED5BB7"/>
    <w:rsid w:val="00ED6BFE"/>
    <w:rsid w:val="00F14316"/>
    <w:rsid w:val="00F360B1"/>
    <w:rsid w:val="00F4521B"/>
    <w:rsid w:val="00F50F0E"/>
    <w:rsid w:val="00F55376"/>
    <w:rsid w:val="00F629B1"/>
    <w:rsid w:val="00F72BF6"/>
    <w:rsid w:val="00F84393"/>
    <w:rsid w:val="00FC298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DF0B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2019-06-12T13:14:00Z</dcterms:created>
  <dcterms:modified xsi:type="dcterms:W3CDTF">2020-04-06T06:53:00Z</dcterms:modified>
</cp:coreProperties>
</file>