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Pneumatické mechanismy – Pneumatika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 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Ukončení 1. a 2. ročníku uvedených oborů vzdělávání, základní znalosti fyziky tekutin.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v oblasti konstrukce, principu a použití jednoduchých pneumatických strojů, obvodů, zařízení a součástí ve strojírenském odvětví.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základním principu pneumatických strojů a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charakterizuje základní principy pneumatických strojů a zařízení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rozčlení a specifikuje použití jednotlivých pneumatických strojů, rozvodů a součástí v strojírenském odvětví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zakreslí schematicky jednoduchý pneumatický mechanismus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Pneumatické mechanismy: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pojmy pro pneumatické stroje a zařízení;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Dělení pneumatických strojů a zařízení;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Princip pneumatických strojů;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Hlavní části pneumatického okruhu, úprava a regulace pneumatického media;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jednotlivých pneumatických strojů a zařízení;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pro práci s pneumatickými zařízeními.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postupy výuky: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Praktické ukázky – demonstrace s diskuzí, učení nápodobou, žák opakuje po vyučujícím postupy řešení. Žák napodobuje praktické úkony po vyučujícím. Výuka dvoustupňovým modelem: ukázka – předvedení, výklad – zopakování;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Mechanická činnost - žák vykonává činnost přesně, spolehlivě a bezpečně. Žák připraví nástroj pro použití. Interpretuje postupy svých činností. Napodobování činnosti, řízená činnost - žák opakuje úkony demonstrované učitelem.  Počáteční stádium při osvojování komplexní dovednosti. Žák zhotoví, zkonstruuje, změří, opraví, sestaví.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Využití multimediální techniky a prostředků, výuka výkladem za použití power point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výkresovou dokumentací, samostatně pronikat do smyslu studovaného textu a vytvářet si vzájemnou souvislost s již osvojenými znalostmi z jiných předmětů. Obrazové přílohy, diagramy, schémata nebo nákresy studovat společně s učebním textem a analyzovat problémy.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prověření oborných znalostí, otázky z oblasti popis a charakteristika základních principů pneumatických strojů a zařízení a jejich použití ve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oborných znalostí, zakreslení schematicky jednoduchého pneumatického mechanismus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Ústní zkoušení – prověření oborných znalostí z principů pneumatických strojů a zařízení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zkoušení – schéma jednoduchého pneumatického mechanismu,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90 - 100 % …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80 -   89 % …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   79 % …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40 -   65 % …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SCHMIDT, Dietmar a kol. Řízení a regulace pro strojírenství a mechatroniku. Praha: Europa-Sobotáles, 2005, ISBN 80-86706-10-9.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FESTO DIDACTIC. Úvod do pneumatiky. Praha: Festo Didactic, 1994, ISBN 80-01-00042-7.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KAREIS, Bedřich a kol. Technologie oprav. Praha: Informatorium, 1995, ISBN 80-85427-76-1.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Kohout.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